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7619</w:t>
        <w:t xml:space="preserve">.  </w:t>
      </w:r>
      <w:r>
        <w:rPr>
          <w:b/>
        </w:rPr>
        <w:t xml:space="preserve">Use of illegal implements or devices on the Pleasant River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§7619. Use of illegal implements or devices on the Pleasant River in Washington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§7619. Use of illegal implements or devices on the Pleasant River in Washington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§7619. USE OF ILLEGAL IMPLEMENTS OR DEVICES ON THE PLEASANT RIVER IN WASHINGTON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