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2521-B</w:t>
        <w:t xml:space="preserve">.  </w:t>
      </w:r>
      <w:r>
        <w:rPr>
          <w:b/>
        </w:rPr>
        <w:t xml:space="preserve">Self-insurers; return for calendar year 1982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§25 (NEW). PL 1983, c. 479, §2 (RP). RR 1991, c. 1, §53 (COR). PL 1991, c. 528, §PPP3 (NEW). PL 1991, c. 528, §§PPP4,5,RRR (AFF). PL 1991, c. 591, §PPP3 (NEW). PL 1991, c. 591, §§PPP4,5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§2521-B. Self-insurers; return for calendar year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§2521-B. Self-insurers; return for calendar year 1982</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§2521-B. SELF-INSURERS; RETURN FOR CALENDAR YEAR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