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Peer workforce navigator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§2065. PEER WORKFORCE NAVIGATOR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