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Consent and proxies of partners</w:t>
      </w:r>
    </w:p>
    <w:p>
      <w:pPr>
        <w:jc w:val="both"/>
        <w:spacing w:before="100" w:after="100"/>
        <w:ind w:start="360"/>
        <w:ind w:firstLine="360"/>
      </w:pPr>
      <w:r>
        <w:rPr/>
      </w:r>
      <w:r>
        <w:rPr/>
      </w:r>
      <w:r>
        <w:t xml:space="preserve">Action requiring the consent of partners under this chapter may be taken without a meeting, and a partner may appoint a proxy to consent or otherwise act for the partner by signing an appointment record, either personally or by the partner's attorney in fact.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§1318. Consent and proxies of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Consent and proxies of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§1318. CONSENT AND PROXIES OF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